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0" w:rsidRPr="0058320B" w:rsidRDefault="00EE4600" w:rsidP="00EE4600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600" w:rsidRDefault="00EE4600" w:rsidP="00EE4600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СІМ’Ї, МОЛОДІ ТА СПОРТУ</w:t>
      </w:r>
    </w:p>
    <w:p w:rsidR="00EE4600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E4600" w:rsidRPr="00815D8C" w:rsidRDefault="00EE4600" w:rsidP="00EE46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815D8C" w:rsidRPr="008A7237" w:rsidRDefault="008A7237" w:rsidP="00815D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17 вересня 2020 року                                                              № 249                                                              </w:t>
      </w:r>
    </w:p>
    <w:p w:rsidR="000E7FFB" w:rsidRPr="00CB782E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CB782E">
        <w:rPr>
          <w:rFonts w:ascii="Times New Roman" w:hAnsi="Times New Roman" w:cs="Times New Roman"/>
          <w:sz w:val="28"/>
          <w:szCs w:val="28"/>
          <w:lang w:val="uk-UA"/>
        </w:rPr>
        <w:t>районного етапу</w:t>
      </w:r>
    </w:p>
    <w:p w:rsidR="00CB782E" w:rsidRDefault="00CB782E" w:rsidP="00CB78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E7FFB" w:rsidRPr="000E7F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бласного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конкурсу  відеороликів – візитівок </w:t>
      </w:r>
    </w:p>
    <w:p w:rsidR="00CB782E" w:rsidRDefault="00CB782E" w:rsidP="00CB78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(презентацій) з національного виховання</w:t>
      </w:r>
    </w:p>
    <w:p w:rsidR="000E7FFB" w:rsidRPr="000E7FFB" w:rsidRDefault="00CB782E" w:rsidP="00CB78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«Національне виховання – майбутнє держави»</w:t>
      </w:r>
    </w:p>
    <w:p w:rsidR="000E7FFB" w:rsidRPr="000E7FFB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Pr="000E7FFB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B782E" w:rsidRDefault="000E7FFB" w:rsidP="00626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7FFB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директора департаменту освіти і науки Донец</w:t>
      </w:r>
      <w:r w:rsidR="00CB782E">
        <w:rPr>
          <w:rFonts w:ascii="Times New Roman" w:hAnsi="Times New Roman" w:cs="Times New Roman"/>
          <w:sz w:val="28"/>
          <w:szCs w:val="28"/>
          <w:lang w:val="uk-UA"/>
        </w:rPr>
        <w:t>ької облдержадміністрації від 14.09</w:t>
      </w:r>
      <w:r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CB782E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="00D97314">
        <w:rPr>
          <w:rFonts w:ascii="Times New Roman" w:hAnsi="Times New Roman" w:cs="Times New Roman"/>
          <w:sz w:val="28"/>
          <w:szCs w:val="28"/>
          <w:lang w:val="uk-UA"/>
        </w:rPr>
        <w:t>/163-20-ОД</w:t>
      </w:r>
      <w:r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B782E" w:rsidRPr="000E7FFB"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  <w:r w:rsidR="00CB7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2E">
        <w:rPr>
          <w:rFonts w:ascii="Times New Roman" w:hAnsi="Times New Roman" w:cs="Times New Roman"/>
          <w:bCs/>
          <w:sz w:val="28"/>
          <w:szCs w:val="28"/>
          <w:lang w:val="uk-UA"/>
        </w:rPr>
        <w:t>конкурсу  відеороликів – візитівок (презентацій) з національного виховання</w:t>
      </w:r>
    </w:p>
    <w:p w:rsidR="00CB782E" w:rsidRPr="000E7FFB" w:rsidRDefault="00CB782E" w:rsidP="00626B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«Національне виховання – майбутнє держави» серед освітніх закладів Донецької області», згідно з Програмою національно – патріотичного виховання дітей та молоді в Донецькій області на 2016 – 2020 роки, затвердженою ро</w:t>
      </w:r>
      <w:r w:rsidR="00626BEE">
        <w:rPr>
          <w:rFonts w:ascii="Times New Roman" w:hAnsi="Times New Roman" w:cs="Times New Roman"/>
          <w:bCs/>
          <w:sz w:val="28"/>
          <w:szCs w:val="28"/>
          <w:lang w:val="uk-UA"/>
        </w:rPr>
        <w:t>зпорядженням голови Донецької облдержадміністрації      від 12.07.2016 № 579 (зі змінами), Положенням про обласний конкурс відеороликів – візитівок (презентацій) з національного виховання</w:t>
      </w:r>
      <w:r w:rsidR="00A344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6B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«Національне виховання – майбутнє держави» серед освітніх закладів Донецької області, затвердженим наказом </w:t>
      </w:r>
      <w:r w:rsidR="00626BEE" w:rsidRPr="000E7FFB"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науки Донец</w:t>
      </w:r>
      <w:r w:rsidR="00626BEE">
        <w:rPr>
          <w:rFonts w:ascii="Times New Roman" w:hAnsi="Times New Roman" w:cs="Times New Roman"/>
          <w:sz w:val="28"/>
          <w:szCs w:val="28"/>
          <w:lang w:val="uk-UA"/>
        </w:rPr>
        <w:t>ької облдержадміністрації від 23.10.2017 № 448, з метою узагальнення та популяризації досвіду національно – патріотичного виховання в закладах освіти</w:t>
      </w:r>
    </w:p>
    <w:p w:rsidR="00CB782E" w:rsidRPr="000E7FFB" w:rsidRDefault="00CB782E" w:rsidP="00C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EDC" w:rsidRPr="00C524B2" w:rsidRDefault="003B3EDC" w:rsidP="005F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0E7FFB" w:rsidRPr="000E7FFB" w:rsidRDefault="000E7FFB" w:rsidP="000E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5F628C" w:rsidP="0040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6BEE">
        <w:rPr>
          <w:rFonts w:ascii="Times New Roman" w:hAnsi="Times New Roman" w:cs="Times New Roman"/>
          <w:sz w:val="28"/>
          <w:szCs w:val="28"/>
          <w:lang w:val="uk-UA"/>
        </w:rPr>
        <w:t>Провести районний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EE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EE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626BEE" w:rsidRPr="000E7F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бласного </w:t>
      </w:r>
      <w:r w:rsidR="00626B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конкурсу  відеороликів – візитівок  (презентацій) з національного виховання «Національне виховання – майбутнє держави» 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 xml:space="preserve"> (далі - Конкурс) з 21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>.09.2020</w:t>
      </w:r>
      <w:r w:rsidR="003B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 xml:space="preserve"> по 02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>.10.2020</w:t>
      </w:r>
      <w:r w:rsidR="00982E2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3B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3EDC" w:rsidRPr="009415F9" w:rsidRDefault="005F628C" w:rsidP="005F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3ED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B3EDC" w:rsidRPr="009415F9">
        <w:rPr>
          <w:rFonts w:ascii="Times New Roman" w:hAnsi="Times New Roman" w:cs="Times New Roman"/>
          <w:sz w:val="28"/>
          <w:szCs w:val="28"/>
        </w:rPr>
        <w:t xml:space="preserve">Затвердити склад організаційного комітету 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>районного етапу Конкурсу</w:t>
      </w:r>
      <w:r w:rsidR="003B3EDC" w:rsidRPr="009415F9">
        <w:rPr>
          <w:rFonts w:ascii="Times New Roman" w:hAnsi="Times New Roman" w:cs="Times New Roman"/>
          <w:sz w:val="28"/>
          <w:szCs w:val="28"/>
        </w:rPr>
        <w:t xml:space="preserve"> </w:t>
      </w:r>
      <w:r w:rsidR="003B3EDC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  <w:r w:rsidR="003B3EDC" w:rsidRPr="0094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FB" w:rsidRDefault="003B3EDC" w:rsidP="003B3E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>районного етапу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</w:p>
    <w:p w:rsidR="000E7FFB" w:rsidRPr="000E7FFB" w:rsidRDefault="003B3EDC" w:rsidP="003B3E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E7FFB" w:rsidRPr="003B3EDC"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</w:t>
      </w:r>
      <w:r w:rsidR="004A50B3">
        <w:rPr>
          <w:rFonts w:ascii="Times New Roman" w:hAnsi="Times New Roman" w:cs="Times New Roman"/>
          <w:sz w:val="28"/>
          <w:szCs w:val="28"/>
          <w:lang w:val="uk-UA"/>
        </w:rPr>
        <w:t>, дошкільних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позашкільних навчальних закладів:</w:t>
      </w:r>
    </w:p>
    <w:p w:rsidR="000E58BB" w:rsidRDefault="003B3EDC" w:rsidP="003B3E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>дійснити заходи щодо активного залучення педагогів</w:t>
      </w:r>
      <w:r w:rsidR="004013EE">
        <w:rPr>
          <w:rFonts w:ascii="Times New Roman" w:hAnsi="Times New Roman" w:cs="Times New Roman"/>
          <w:sz w:val="28"/>
          <w:szCs w:val="28"/>
          <w:lang w:val="uk-UA"/>
        </w:rPr>
        <w:t xml:space="preserve"> та учнівської молоді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до участі у </w:t>
      </w:r>
      <w:r w:rsidR="000E58BB"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 </w:t>
      </w:r>
      <w:r w:rsidR="000E58BB">
        <w:rPr>
          <w:rFonts w:ascii="Times New Roman" w:hAnsi="Times New Roman" w:cs="Times New Roman"/>
          <w:bCs/>
          <w:sz w:val="28"/>
          <w:szCs w:val="28"/>
          <w:lang w:val="uk-UA"/>
        </w:rPr>
        <w:t>відеороликів – візитівок  (презентацій);</w:t>
      </w:r>
    </w:p>
    <w:p w:rsidR="000E7FFB" w:rsidRDefault="003B3EDC" w:rsidP="005F62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C849DE" w:rsidRPr="00C849DE">
        <w:rPr>
          <w:rFonts w:ascii="Times New Roman" w:hAnsi="Times New Roman" w:cs="Times New Roman"/>
          <w:sz w:val="28"/>
          <w:szCs w:val="28"/>
        </w:rPr>
        <w:t>заявку</w:t>
      </w:r>
      <w:r w:rsidR="00C849DE" w:rsidRPr="00C849D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C849DE" w:rsidRPr="00C849DE">
        <w:rPr>
          <w:rFonts w:ascii="Times New Roman" w:hAnsi="Times New Roman" w:cs="Times New Roman"/>
          <w:sz w:val="28"/>
          <w:szCs w:val="28"/>
        </w:rPr>
        <w:t>на</w:t>
      </w:r>
      <w:r w:rsidR="00C849DE" w:rsidRPr="00C849D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C849DE" w:rsidRPr="00C849DE">
        <w:rPr>
          <w:rFonts w:ascii="Times New Roman" w:hAnsi="Times New Roman" w:cs="Times New Roman"/>
          <w:sz w:val="28"/>
          <w:szCs w:val="28"/>
        </w:rPr>
        <w:t>участь</w:t>
      </w:r>
      <w:r w:rsidR="00C849DE" w:rsidRPr="00C849D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C849DE" w:rsidRPr="00C849DE">
        <w:rPr>
          <w:rFonts w:ascii="Times New Roman" w:hAnsi="Times New Roman" w:cs="Times New Roman"/>
          <w:sz w:val="28"/>
          <w:szCs w:val="28"/>
        </w:rPr>
        <w:t>у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етапі Конкурсу</w:t>
      </w:r>
      <w:r w:rsidR="00C849DE" w:rsidRPr="00C849DE">
        <w:rPr>
          <w:rFonts w:ascii="Times New Roman" w:hAnsi="Times New Roman" w:cs="Times New Roman"/>
          <w:sz w:val="28"/>
          <w:szCs w:val="28"/>
        </w:rPr>
        <w:t xml:space="preserve"> до</w:t>
      </w:r>
      <w:r w:rsidR="00C849DE" w:rsidRPr="00C849D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82E27"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="001147A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58BB" w:rsidRPr="00C849DE">
        <w:rPr>
          <w:rFonts w:ascii="Times New Roman" w:hAnsi="Times New Roman" w:cs="Times New Roman"/>
          <w:sz w:val="28"/>
          <w:szCs w:val="28"/>
          <w:lang w:val="uk-UA"/>
        </w:rPr>
        <w:t>.09.2020</w:t>
      </w:r>
      <w:r w:rsidR="00982E2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до районного оргкомітету  </w:t>
      </w:r>
      <w:r w:rsidR="000E58BB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заявку щодо  участі у </w:t>
      </w:r>
      <w:r w:rsidR="00982E27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</w:t>
      </w:r>
      <w:r w:rsidR="000E58BB"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та супроводжуючі матеріал</w:t>
      </w:r>
      <w:r w:rsidR="009734C9">
        <w:rPr>
          <w:rFonts w:ascii="Times New Roman" w:hAnsi="Times New Roman" w:cs="Times New Roman"/>
          <w:sz w:val="28"/>
          <w:szCs w:val="28"/>
          <w:lang w:val="uk-UA"/>
        </w:rPr>
        <w:t>и;</w:t>
      </w:r>
    </w:p>
    <w:p w:rsidR="009734C9" w:rsidRDefault="009734C9" w:rsidP="009734C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заявки та посилання на матеріали розміщені на </w:t>
      </w:r>
      <w:r>
        <w:rPr>
          <w:sz w:val="28"/>
          <w:szCs w:val="28"/>
          <w:lang w:val="en-US"/>
        </w:rPr>
        <w:t>google</w:t>
      </w:r>
      <w:r w:rsidRPr="00BE3FD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диск направляти на електронну адресу </w:t>
      </w:r>
      <w:hyperlink r:id="rId9" w:history="1">
        <w:r w:rsidRPr="00FE74A2">
          <w:rPr>
            <w:rStyle w:val="af4"/>
            <w:sz w:val="28"/>
            <w:szCs w:val="28"/>
            <w:lang w:val="en-US"/>
          </w:rPr>
          <w:t>volnovddut</w:t>
        </w:r>
        <w:r w:rsidRPr="00FE74A2">
          <w:rPr>
            <w:rStyle w:val="af4"/>
            <w:sz w:val="28"/>
            <w:szCs w:val="28"/>
            <w:lang w:val="ru-RU"/>
          </w:rPr>
          <w:t>@</w:t>
        </w:r>
        <w:r w:rsidRPr="00FE74A2">
          <w:rPr>
            <w:rStyle w:val="af4"/>
            <w:sz w:val="28"/>
            <w:szCs w:val="28"/>
            <w:lang w:val="en-US"/>
          </w:rPr>
          <w:t>ukr</w:t>
        </w:r>
        <w:r w:rsidRPr="00FE74A2">
          <w:rPr>
            <w:rStyle w:val="af4"/>
            <w:sz w:val="28"/>
            <w:szCs w:val="28"/>
            <w:lang w:val="ru-RU"/>
          </w:rPr>
          <w:t>.</w:t>
        </w:r>
        <w:r w:rsidRPr="00FE74A2">
          <w:rPr>
            <w:rStyle w:val="af4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.</w:t>
      </w:r>
    </w:p>
    <w:p w:rsidR="00242F93" w:rsidRDefault="003B3EDC" w:rsidP="003B3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Організаційному комітету</w:t>
      </w:r>
      <w:r w:rsidR="00242F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7FFB" w:rsidRPr="000E7FFB" w:rsidRDefault="00242F93" w:rsidP="00242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заходи щодо організації та проведення районного </w:t>
      </w:r>
      <w:r w:rsidR="000E58BB"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58BB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FFB" w:rsidRPr="000E7FFB" w:rsidRDefault="00242F93" w:rsidP="00242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переможців районного етапу у обласному етапі 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4C9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C849DE">
        <w:rPr>
          <w:rFonts w:ascii="Times New Roman" w:hAnsi="Times New Roman" w:cs="Times New Roman"/>
          <w:sz w:val="28"/>
          <w:szCs w:val="28"/>
          <w:lang w:val="uk-UA"/>
        </w:rPr>
        <w:t xml:space="preserve"> та до 02.10.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982E2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E7FFB"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надати до обласного оргкомітету заявку та  супроводжуючі матеріали.</w:t>
      </w:r>
    </w:p>
    <w:p w:rsidR="00242F93" w:rsidRDefault="00242F93" w:rsidP="00242F93">
      <w:pPr>
        <w:pStyle w:val="12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63627B">
        <w:rPr>
          <w:rFonts w:ascii="Times New Roman" w:hAnsi="Times New Roman" w:cs="Times New Roman"/>
          <w:lang w:val="uk-UA"/>
        </w:rPr>
        <w:t xml:space="preserve">. </w:t>
      </w:r>
      <w:r w:rsidRPr="00C524B2">
        <w:rPr>
          <w:rFonts w:ascii="Times New Roman" w:hAnsi="Times New Roman"/>
          <w:lang w:val="uk-UA"/>
        </w:rPr>
        <w:t>Оприлюднити даний наказ на веб-сайті управління освіти, сім’ї, молоді та спорту Волноваської райдержадміністрації.</w:t>
      </w:r>
    </w:p>
    <w:p w:rsidR="00242F93" w:rsidRPr="00C524B2" w:rsidRDefault="00242F93" w:rsidP="00242F93">
      <w:pPr>
        <w:pStyle w:val="12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7. </w:t>
      </w:r>
      <w:r w:rsidRPr="00C524B2">
        <w:rPr>
          <w:rFonts w:ascii="Times New Roman" w:hAnsi="Times New Roman"/>
          <w:lang w:val="uk-UA"/>
        </w:rPr>
        <w:t>Відповідальність за виконання даного наказу покласти на керівників закл</w:t>
      </w:r>
      <w:r w:rsidR="00CD7A1C">
        <w:rPr>
          <w:rFonts w:ascii="Times New Roman" w:hAnsi="Times New Roman"/>
          <w:lang w:val="uk-UA"/>
        </w:rPr>
        <w:t>адів</w:t>
      </w:r>
      <w:r w:rsidR="009734C9">
        <w:rPr>
          <w:rFonts w:ascii="Times New Roman" w:hAnsi="Times New Roman"/>
          <w:lang w:val="uk-UA"/>
        </w:rPr>
        <w:t xml:space="preserve"> освіти.</w:t>
      </w:r>
      <w:r w:rsidRPr="00C524B2">
        <w:rPr>
          <w:rFonts w:ascii="Times New Roman" w:hAnsi="Times New Roman"/>
          <w:lang w:val="uk-UA"/>
        </w:rPr>
        <w:t xml:space="preserve"> </w:t>
      </w:r>
    </w:p>
    <w:p w:rsidR="00242F93" w:rsidRPr="00C524B2" w:rsidRDefault="00242F93" w:rsidP="00242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</w:t>
      </w:r>
      <w:r w:rsidR="009734C9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наказу покласти на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завідувача відділу координації методичної роботи та національного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освіти, сім’ї, молоді та спорту Волноваської райдержадміністрації Шилову Ю.</w:t>
      </w:r>
    </w:p>
    <w:p w:rsidR="00242F93" w:rsidRPr="00C524B2" w:rsidRDefault="00242F93" w:rsidP="0024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242F93" w:rsidRDefault="00242F93" w:rsidP="000E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Default="00242F93" w:rsidP="000E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4C0" w:rsidRDefault="002424C0" w:rsidP="000E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Pr="000E7FFB" w:rsidRDefault="00242F93" w:rsidP="000E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Pr="000E7FFB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Pr="000E7FFB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FB">
        <w:rPr>
          <w:rFonts w:ascii="Times New Roman" w:hAnsi="Times New Roman" w:cs="Times New Roman"/>
          <w:sz w:val="28"/>
          <w:szCs w:val="28"/>
          <w:lang w:val="uk-UA"/>
        </w:rPr>
        <w:t>Нача</w:t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 xml:space="preserve">льник управління освіти </w:t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B8E">
        <w:rPr>
          <w:rFonts w:ascii="Times New Roman" w:hAnsi="Times New Roman" w:cs="Times New Roman"/>
          <w:sz w:val="28"/>
          <w:szCs w:val="28"/>
          <w:lang w:val="uk-UA"/>
        </w:rPr>
        <w:tab/>
        <w:t>Н.</w:t>
      </w:r>
      <w:r w:rsidRPr="000E7FFB">
        <w:rPr>
          <w:rFonts w:ascii="Times New Roman" w:hAnsi="Times New Roman" w:cs="Times New Roman"/>
          <w:sz w:val="28"/>
          <w:szCs w:val="28"/>
          <w:lang w:val="uk-UA"/>
        </w:rPr>
        <w:t xml:space="preserve"> Прокопова</w:t>
      </w:r>
    </w:p>
    <w:p w:rsidR="000E7FFB" w:rsidRPr="000E7FFB" w:rsidRDefault="000E7FFB" w:rsidP="000E7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FFB">
        <w:rPr>
          <w:rFonts w:ascii="Times New Roman" w:hAnsi="Times New Roman" w:cs="Times New Roman"/>
          <w:sz w:val="28"/>
          <w:szCs w:val="28"/>
          <w:lang w:val="uk-UA"/>
        </w:rPr>
        <w:t>сім’ї, молоді та спорту</w:t>
      </w: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FFB" w:rsidRDefault="000E7FFB" w:rsidP="000E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28C" w:rsidRDefault="005F628C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2424C0" w:rsidRDefault="002424C0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2424C0" w:rsidRDefault="002424C0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2424C0" w:rsidRDefault="002424C0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5F628C" w:rsidRDefault="005F628C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5F628C" w:rsidRDefault="005F628C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242F93" w:rsidRDefault="00242F93" w:rsidP="00242F93">
      <w:pPr>
        <w:pStyle w:val="a9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242F93" w:rsidRPr="00C524B2" w:rsidRDefault="00242F93" w:rsidP="00242F93">
      <w:pPr>
        <w:pStyle w:val="a9"/>
        <w:ind w:firstLine="709"/>
        <w:jc w:val="right"/>
        <w:outlineLvl w:val="0"/>
        <w:rPr>
          <w:sz w:val="28"/>
          <w:szCs w:val="28"/>
        </w:rPr>
      </w:pPr>
      <w:r w:rsidRPr="00C524B2">
        <w:rPr>
          <w:sz w:val="28"/>
          <w:szCs w:val="28"/>
        </w:rPr>
        <w:t>ЗАТВЕРДЖЕНО</w:t>
      </w:r>
    </w:p>
    <w:p w:rsidR="00242F93" w:rsidRPr="00C524B2" w:rsidRDefault="00242F93" w:rsidP="00242F93">
      <w:pPr>
        <w:pStyle w:val="a9"/>
        <w:ind w:firstLine="709"/>
        <w:jc w:val="right"/>
        <w:rPr>
          <w:sz w:val="28"/>
          <w:szCs w:val="28"/>
        </w:rPr>
      </w:pPr>
      <w:r w:rsidRPr="00C524B2">
        <w:rPr>
          <w:sz w:val="28"/>
          <w:szCs w:val="28"/>
        </w:rPr>
        <w:t xml:space="preserve">наказ     УОСМС </w:t>
      </w:r>
    </w:p>
    <w:p w:rsidR="00242F93" w:rsidRPr="00E17F22" w:rsidRDefault="00242F93" w:rsidP="00242F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7F22">
        <w:rPr>
          <w:rFonts w:ascii="Times New Roman" w:hAnsi="Times New Roman" w:cs="Times New Roman"/>
          <w:sz w:val="28"/>
          <w:szCs w:val="28"/>
        </w:rPr>
        <w:t xml:space="preserve">    </w:t>
      </w:r>
      <w:r w:rsidRPr="00E17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_____№_____</w:t>
      </w:r>
    </w:p>
    <w:p w:rsidR="00242F93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Default="00242F93" w:rsidP="00C849DE">
      <w:pPr>
        <w:pStyle w:val="a9"/>
        <w:ind w:firstLine="709"/>
        <w:jc w:val="center"/>
        <w:outlineLvl w:val="0"/>
        <w:rPr>
          <w:bCs/>
          <w:sz w:val="28"/>
          <w:szCs w:val="28"/>
          <w:lang w:val="ru-RU"/>
        </w:rPr>
      </w:pPr>
      <w:r w:rsidRPr="00C524B2">
        <w:rPr>
          <w:sz w:val="28"/>
          <w:szCs w:val="28"/>
        </w:rPr>
        <w:t>Склад організаційного комітету</w:t>
      </w:r>
      <w:r w:rsidR="008959AF">
        <w:rPr>
          <w:sz w:val="28"/>
          <w:szCs w:val="28"/>
          <w:lang w:val="ru-RU"/>
        </w:rPr>
        <w:t xml:space="preserve"> </w:t>
      </w:r>
      <w:r w:rsidR="00C849DE">
        <w:rPr>
          <w:sz w:val="28"/>
          <w:szCs w:val="28"/>
        </w:rPr>
        <w:t>районного етапу</w:t>
      </w:r>
      <w:r w:rsidR="00C849DE" w:rsidRPr="000E7FFB">
        <w:rPr>
          <w:sz w:val="28"/>
          <w:szCs w:val="28"/>
        </w:rPr>
        <w:t xml:space="preserve"> </w:t>
      </w:r>
      <w:r w:rsidR="00C849DE">
        <w:rPr>
          <w:bCs/>
          <w:sz w:val="28"/>
          <w:szCs w:val="28"/>
        </w:rPr>
        <w:t>о</w:t>
      </w:r>
      <w:r w:rsidR="00C849DE" w:rsidRPr="000E7FFB">
        <w:rPr>
          <w:bCs/>
          <w:sz w:val="28"/>
          <w:szCs w:val="28"/>
        </w:rPr>
        <w:t xml:space="preserve">бласного </w:t>
      </w:r>
      <w:r w:rsidR="00C849DE">
        <w:rPr>
          <w:bCs/>
          <w:sz w:val="28"/>
          <w:szCs w:val="28"/>
        </w:rPr>
        <w:t>конкурсу  відеороликів – візитівок  (презентацій) з національного виховання «Національне виховання – майбутнє держави»</w:t>
      </w:r>
    </w:p>
    <w:p w:rsidR="00982E27" w:rsidRDefault="00982E27" w:rsidP="00C849DE">
      <w:pPr>
        <w:pStyle w:val="a9"/>
        <w:ind w:firstLine="709"/>
        <w:jc w:val="center"/>
        <w:outlineLvl w:val="0"/>
        <w:rPr>
          <w:bCs/>
          <w:sz w:val="28"/>
          <w:szCs w:val="28"/>
          <w:lang w:val="ru-RU"/>
        </w:rPr>
      </w:pPr>
    </w:p>
    <w:p w:rsidR="00982E27" w:rsidRDefault="00982E27" w:rsidP="00A344F2">
      <w:pPr>
        <w:pStyle w:val="a9"/>
        <w:tabs>
          <w:tab w:val="left" w:pos="851"/>
        </w:tabs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82E27">
        <w:rPr>
          <w:b/>
          <w:sz w:val="28"/>
          <w:szCs w:val="28"/>
        </w:rPr>
        <w:t>Шилова   Юлія Василівна</w:t>
      </w:r>
      <w:r>
        <w:rPr>
          <w:sz w:val="28"/>
          <w:szCs w:val="28"/>
          <w:lang w:val="ru-RU"/>
        </w:rPr>
        <w:t xml:space="preserve">, </w:t>
      </w:r>
      <w:r w:rsidRPr="00C524B2">
        <w:rPr>
          <w:sz w:val="28"/>
          <w:szCs w:val="28"/>
        </w:rPr>
        <w:t>завідувач відділу координації методичної роботи,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>національно-патріотичного виховання молоді управління   сім’ї, молоді та спорту райдержадміністрації</w:t>
      </w:r>
      <w:r>
        <w:rPr>
          <w:sz w:val="28"/>
          <w:szCs w:val="28"/>
          <w:lang w:val="ru-RU"/>
        </w:rPr>
        <w:t xml:space="preserve"> –</w:t>
      </w:r>
      <w:r w:rsidRPr="00982E2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олова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оргкомітету</w:t>
      </w:r>
      <w:r w:rsidR="002424C0">
        <w:rPr>
          <w:sz w:val="28"/>
          <w:szCs w:val="28"/>
        </w:rPr>
        <w:t>.</w:t>
      </w:r>
    </w:p>
    <w:p w:rsidR="00982E27" w:rsidRDefault="00982E27" w:rsidP="00A344F2">
      <w:pPr>
        <w:pStyle w:val="a9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982E27">
        <w:rPr>
          <w:b/>
          <w:sz w:val="28"/>
          <w:szCs w:val="28"/>
        </w:rPr>
        <w:t>Мотін Олександр Анатолійович</w:t>
      </w:r>
      <w:r>
        <w:rPr>
          <w:sz w:val="28"/>
          <w:szCs w:val="28"/>
          <w:lang w:val="ru-RU"/>
        </w:rPr>
        <w:t xml:space="preserve">,  </w:t>
      </w:r>
      <w:r w:rsidRPr="00C524B2">
        <w:rPr>
          <w:sz w:val="28"/>
          <w:szCs w:val="28"/>
        </w:rPr>
        <w:t>директор КЗ  «Волноваський районний БДЮТ»</w:t>
      </w:r>
      <w:r>
        <w:rPr>
          <w:sz w:val="28"/>
          <w:szCs w:val="28"/>
          <w:lang w:val="ru-RU"/>
        </w:rPr>
        <w:t xml:space="preserve"> –</w:t>
      </w:r>
      <w:r w:rsidRPr="00982E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C524B2">
        <w:rPr>
          <w:sz w:val="28"/>
          <w:szCs w:val="28"/>
        </w:rPr>
        <w:t>аступник голови оргкомітету</w:t>
      </w:r>
      <w:r w:rsidR="002424C0">
        <w:rPr>
          <w:sz w:val="28"/>
          <w:szCs w:val="28"/>
        </w:rPr>
        <w:t>.</w:t>
      </w:r>
      <w:r w:rsidRPr="00C524B2">
        <w:rPr>
          <w:sz w:val="28"/>
          <w:szCs w:val="28"/>
        </w:rPr>
        <w:t xml:space="preserve"> </w:t>
      </w:r>
    </w:p>
    <w:p w:rsidR="00982E27" w:rsidRDefault="00982E27" w:rsidP="00A344F2">
      <w:pPr>
        <w:pStyle w:val="a9"/>
        <w:ind w:right="-1"/>
        <w:rPr>
          <w:sz w:val="28"/>
          <w:szCs w:val="28"/>
          <w:lang w:val="ru-RU"/>
        </w:rPr>
      </w:pPr>
    </w:p>
    <w:p w:rsidR="00982E27" w:rsidRDefault="00982E27" w:rsidP="00A344F2">
      <w:pPr>
        <w:pStyle w:val="a9"/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Члени оргкомітету</w:t>
      </w:r>
      <w:r>
        <w:rPr>
          <w:sz w:val="28"/>
          <w:szCs w:val="28"/>
          <w:lang w:val="ru-RU"/>
        </w:rPr>
        <w:t>:</w:t>
      </w:r>
    </w:p>
    <w:p w:rsidR="00982E27" w:rsidRPr="00982E27" w:rsidRDefault="00982E27" w:rsidP="00A344F2">
      <w:pPr>
        <w:pStyle w:val="a9"/>
        <w:ind w:right="-1"/>
        <w:rPr>
          <w:sz w:val="28"/>
          <w:szCs w:val="28"/>
          <w:lang w:val="ru-RU"/>
        </w:rPr>
      </w:pPr>
    </w:p>
    <w:p w:rsidR="00982E27" w:rsidRDefault="00982E27" w:rsidP="00A344F2">
      <w:pPr>
        <w:pStyle w:val="a9"/>
        <w:tabs>
          <w:tab w:val="left" w:pos="851"/>
        </w:tabs>
        <w:ind w:right="-1" w:firstLine="709"/>
        <w:rPr>
          <w:sz w:val="28"/>
          <w:szCs w:val="28"/>
          <w:lang w:val="ru-RU"/>
        </w:rPr>
      </w:pPr>
      <w:r w:rsidRPr="00982E27">
        <w:rPr>
          <w:b/>
          <w:sz w:val="28"/>
          <w:szCs w:val="28"/>
        </w:rPr>
        <w:t>Ганзуля Наталя Леонідівна</w:t>
      </w:r>
      <w:r w:rsidRPr="00982E27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524B2">
        <w:rPr>
          <w:sz w:val="28"/>
          <w:szCs w:val="28"/>
        </w:rPr>
        <w:t>методист з виховної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</w:t>
      </w:r>
      <w:r w:rsidRPr="00C524B2">
        <w:rPr>
          <w:sz w:val="28"/>
          <w:szCs w:val="28"/>
        </w:rPr>
        <w:t>відділу координації методичної роботи,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>національно-патріотичного виховання молоді управління   сім’ї, молоді та спорту райдержадміністрації</w:t>
      </w:r>
      <w:r>
        <w:rPr>
          <w:sz w:val="28"/>
          <w:szCs w:val="28"/>
          <w:lang w:val="ru-RU"/>
        </w:rPr>
        <w:t>;</w:t>
      </w:r>
    </w:p>
    <w:p w:rsidR="00982E27" w:rsidRDefault="00982E27" w:rsidP="00A344F2">
      <w:pPr>
        <w:pStyle w:val="a9"/>
        <w:ind w:right="-1" w:firstLine="708"/>
        <w:rPr>
          <w:sz w:val="28"/>
          <w:szCs w:val="28"/>
          <w:lang w:val="ru-RU"/>
        </w:rPr>
      </w:pPr>
      <w:r w:rsidRPr="00982E27">
        <w:rPr>
          <w:b/>
          <w:sz w:val="28"/>
          <w:szCs w:val="28"/>
        </w:rPr>
        <w:t>Полукеєва Марина Федорівна</w:t>
      </w:r>
      <w:r w:rsidR="00D757E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заступник директора </w:t>
      </w:r>
      <w:r w:rsidR="002424C0">
        <w:rPr>
          <w:sz w:val="28"/>
          <w:szCs w:val="28"/>
        </w:rPr>
        <w:t xml:space="preserve">                          </w:t>
      </w:r>
      <w:r w:rsidRPr="00C524B2">
        <w:rPr>
          <w:sz w:val="28"/>
          <w:szCs w:val="28"/>
        </w:rPr>
        <w:t>КЗ  «Волноваський районний БДЮТ»</w:t>
      </w:r>
      <w:r>
        <w:rPr>
          <w:sz w:val="28"/>
          <w:szCs w:val="28"/>
        </w:rPr>
        <w:t xml:space="preserve"> з методичної роботи</w:t>
      </w:r>
      <w:r>
        <w:rPr>
          <w:sz w:val="28"/>
          <w:szCs w:val="28"/>
          <w:lang w:val="ru-RU"/>
        </w:rPr>
        <w:t>;</w:t>
      </w:r>
    </w:p>
    <w:p w:rsidR="00982E27" w:rsidRPr="00982E27" w:rsidRDefault="00982E27" w:rsidP="00A344F2">
      <w:pPr>
        <w:pStyle w:val="a9"/>
        <w:ind w:right="-1" w:firstLine="708"/>
        <w:rPr>
          <w:sz w:val="28"/>
          <w:szCs w:val="28"/>
          <w:lang w:val="ru-RU"/>
        </w:rPr>
      </w:pPr>
      <w:r w:rsidRPr="00982E27">
        <w:rPr>
          <w:b/>
          <w:sz w:val="28"/>
          <w:szCs w:val="28"/>
        </w:rPr>
        <w:t>Грішко Олена Володимирівна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C524B2">
        <w:rPr>
          <w:sz w:val="28"/>
          <w:szCs w:val="28"/>
        </w:rPr>
        <w:t xml:space="preserve">методист з </w:t>
      </w:r>
      <w:r>
        <w:rPr>
          <w:sz w:val="28"/>
          <w:szCs w:val="28"/>
        </w:rPr>
        <w:t xml:space="preserve">навчальних дисциплін </w:t>
      </w:r>
      <w:r w:rsidRPr="00C524B2">
        <w:rPr>
          <w:sz w:val="28"/>
          <w:szCs w:val="28"/>
        </w:rPr>
        <w:t>відділу координації методичної роботи,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>національно-патріотичного виховання молоді управління   сім’ї, молоді та спорту райдержадміністрації</w:t>
      </w:r>
      <w:r>
        <w:rPr>
          <w:sz w:val="28"/>
          <w:szCs w:val="28"/>
          <w:lang w:val="ru-RU"/>
        </w:rPr>
        <w:t>.</w:t>
      </w:r>
    </w:p>
    <w:p w:rsidR="00982E27" w:rsidRPr="005F628C" w:rsidRDefault="00982E27" w:rsidP="00A344F2">
      <w:pPr>
        <w:pStyle w:val="a9"/>
        <w:tabs>
          <w:tab w:val="left" w:pos="851"/>
        </w:tabs>
        <w:ind w:right="-1" w:firstLine="709"/>
        <w:rPr>
          <w:sz w:val="28"/>
          <w:szCs w:val="28"/>
          <w:lang w:val="ru-RU"/>
        </w:rPr>
      </w:pPr>
    </w:p>
    <w:p w:rsidR="00982E27" w:rsidRPr="00982E27" w:rsidRDefault="00982E27" w:rsidP="00982E27">
      <w:pPr>
        <w:pStyle w:val="a9"/>
        <w:ind w:firstLine="709"/>
        <w:outlineLvl w:val="0"/>
        <w:rPr>
          <w:bCs/>
          <w:sz w:val="28"/>
          <w:szCs w:val="28"/>
          <w:lang w:val="ru-RU"/>
        </w:rPr>
      </w:pPr>
    </w:p>
    <w:p w:rsidR="00476463" w:rsidRPr="00C524B2" w:rsidRDefault="00476463" w:rsidP="00982E27">
      <w:pPr>
        <w:pStyle w:val="a9"/>
        <w:ind w:firstLine="709"/>
        <w:outlineLvl w:val="0"/>
        <w:rPr>
          <w:sz w:val="28"/>
          <w:szCs w:val="28"/>
        </w:rPr>
      </w:pPr>
    </w:p>
    <w:p w:rsidR="00242F93" w:rsidRDefault="00242F93" w:rsidP="00242F93">
      <w:pPr>
        <w:pStyle w:val="a9"/>
        <w:ind w:firstLine="709"/>
        <w:jc w:val="right"/>
        <w:rPr>
          <w:sz w:val="28"/>
          <w:szCs w:val="28"/>
        </w:rPr>
      </w:pPr>
    </w:p>
    <w:p w:rsidR="00242F93" w:rsidRPr="00C524B2" w:rsidRDefault="00242F93" w:rsidP="00242F93">
      <w:pPr>
        <w:pStyle w:val="a9"/>
        <w:ind w:firstLine="709"/>
        <w:jc w:val="right"/>
        <w:rPr>
          <w:sz w:val="28"/>
          <w:szCs w:val="28"/>
        </w:rPr>
      </w:pPr>
    </w:p>
    <w:p w:rsidR="00242F93" w:rsidRPr="00C524B2" w:rsidRDefault="00242F93" w:rsidP="00895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освіти, </w:t>
      </w:r>
    </w:p>
    <w:p w:rsidR="00242F93" w:rsidRPr="00C524B2" w:rsidRDefault="00242F93" w:rsidP="00895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242F93" w:rsidRPr="00C524B2" w:rsidRDefault="00242F93" w:rsidP="008959AF">
      <w:pPr>
        <w:spacing w:after="0" w:line="240" w:lineRule="auto"/>
        <w:rPr>
          <w:sz w:val="28"/>
          <w:szCs w:val="28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24B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A344F2" w:rsidRDefault="00A344F2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982E27" w:rsidRDefault="00982E27" w:rsidP="00242F93">
      <w:pPr>
        <w:pStyle w:val="a9"/>
        <w:ind w:firstLine="709"/>
        <w:jc w:val="right"/>
        <w:outlineLvl w:val="0"/>
        <w:rPr>
          <w:sz w:val="28"/>
          <w:szCs w:val="28"/>
          <w:lang w:val="ru-RU"/>
        </w:rPr>
      </w:pPr>
    </w:p>
    <w:p w:rsidR="00242F93" w:rsidRDefault="00242F93" w:rsidP="00242F93">
      <w:pPr>
        <w:pStyle w:val="a9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Додаток 2</w:t>
      </w:r>
    </w:p>
    <w:p w:rsidR="00242F93" w:rsidRPr="00C524B2" w:rsidRDefault="00242F93" w:rsidP="00242F93">
      <w:pPr>
        <w:pStyle w:val="a9"/>
        <w:ind w:firstLine="709"/>
        <w:jc w:val="right"/>
        <w:outlineLvl w:val="0"/>
        <w:rPr>
          <w:sz w:val="28"/>
          <w:szCs w:val="28"/>
        </w:rPr>
      </w:pPr>
      <w:r w:rsidRPr="00C524B2">
        <w:rPr>
          <w:sz w:val="28"/>
          <w:szCs w:val="28"/>
        </w:rPr>
        <w:t>ЗАТВЕРДЖЕНО</w:t>
      </w:r>
    </w:p>
    <w:p w:rsidR="00242F93" w:rsidRPr="00C524B2" w:rsidRDefault="00242F93" w:rsidP="00242F93">
      <w:pPr>
        <w:pStyle w:val="a9"/>
        <w:ind w:firstLine="709"/>
        <w:jc w:val="right"/>
        <w:rPr>
          <w:sz w:val="28"/>
          <w:szCs w:val="28"/>
        </w:rPr>
      </w:pPr>
      <w:r w:rsidRPr="00C524B2">
        <w:rPr>
          <w:sz w:val="28"/>
          <w:szCs w:val="28"/>
        </w:rPr>
        <w:t xml:space="preserve">наказ     УОСМС </w:t>
      </w:r>
    </w:p>
    <w:p w:rsidR="00242F93" w:rsidRPr="00E17F22" w:rsidRDefault="00242F93" w:rsidP="00242F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7F22">
        <w:rPr>
          <w:rFonts w:ascii="Times New Roman" w:hAnsi="Times New Roman" w:cs="Times New Roman"/>
          <w:sz w:val="28"/>
          <w:szCs w:val="28"/>
        </w:rPr>
        <w:t xml:space="preserve">    </w:t>
      </w:r>
      <w:r w:rsidRPr="00E17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_____№_____</w:t>
      </w:r>
    </w:p>
    <w:p w:rsidR="00242F93" w:rsidRPr="00E17F22" w:rsidRDefault="00242F93" w:rsidP="00242F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9DE" w:rsidRDefault="00242F93" w:rsidP="00C849DE">
      <w:pPr>
        <w:pStyle w:val="a9"/>
        <w:jc w:val="center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Журі</w:t>
      </w:r>
      <w:r w:rsidRPr="0063627B">
        <w:rPr>
          <w:sz w:val="28"/>
          <w:szCs w:val="28"/>
        </w:rPr>
        <w:t xml:space="preserve"> </w:t>
      </w:r>
      <w:r w:rsidR="00C849DE">
        <w:rPr>
          <w:sz w:val="28"/>
          <w:szCs w:val="28"/>
        </w:rPr>
        <w:t>районного етапу</w:t>
      </w:r>
      <w:r w:rsidR="00C849DE" w:rsidRPr="000E7FFB">
        <w:rPr>
          <w:sz w:val="28"/>
          <w:szCs w:val="28"/>
        </w:rPr>
        <w:t xml:space="preserve"> </w:t>
      </w:r>
      <w:r w:rsidR="00C849DE">
        <w:rPr>
          <w:bCs/>
          <w:sz w:val="28"/>
          <w:szCs w:val="28"/>
        </w:rPr>
        <w:t>о</w:t>
      </w:r>
      <w:r w:rsidR="00C849DE" w:rsidRPr="000E7FFB">
        <w:rPr>
          <w:bCs/>
          <w:sz w:val="28"/>
          <w:szCs w:val="28"/>
        </w:rPr>
        <w:t xml:space="preserve">бласного </w:t>
      </w:r>
      <w:r w:rsidR="00C849DE">
        <w:rPr>
          <w:bCs/>
          <w:sz w:val="28"/>
          <w:szCs w:val="28"/>
        </w:rPr>
        <w:t>конкурсу  відеороликів – візитівок  (презентацій) з національного виховання «Національне виховання – майбутнє держави»</w:t>
      </w:r>
    </w:p>
    <w:p w:rsidR="00982E27" w:rsidRDefault="00982E27" w:rsidP="00C849DE">
      <w:pPr>
        <w:pStyle w:val="a9"/>
        <w:jc w:val="center"/>
        <w:outlineLvl w:val="0"/>
        <w:rPr>
          <w:bCs/>
          <w:sz w:val="28"/>
          <w:szCs w:val="28"/>
          <w:lang w:val="ru-RU"/>
        </w:rPr>
      </w:pPr>
    </w:p>
    <w:p w:rsidR="00982E27" w:rsidRDefault="00D757E7" w:rsidP="00982E27">
      <w:pPr>
        <w:pStyle w:val="a9"/>
        <w:outlineLvl w:val="0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ab/>
      </w:r>
      <w:r w:rsidRPr="00982E27">
        <w:rPr>
          <w:b/>
          <w:sz w:val="28"/>
          <w:szCs w:val="28"/>
        </w:rPr>
        <w:t>Ганзуля Наталя Леонідівна</w:t>
      </w:r>
      <w:r w:rsidRPr="00982E27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524B2">
        <w:rPr>
          <w:sz w:val="28"/>
          <w:szCs w:val="28"/>
        </w:rPr>
        <w:t>методист з виховної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</w:t>
      </w:r>
      <w:r w:rsidRPr="00C524B2">
        <w:rPr>
          <w:sz w:val="28"/>
          <w:szCs w:val="28"/>
        </w:rPr>
        <w:t>відділу координації методичної роботи,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>національно-патріотичного виховання молоді управління   сім’ї, молоді та спорту райдержадміністрації</w:t>
      </w:r>
      <w:r>
        <w:rPr>
          <w:sz w:val="28"/>
          <w:szCs w:val="28"/>
          <w:lang w:val="ru-RU"/>
        </w:rPr>
        <w:t xml:space="preserve"> – голова жур</w:t>
      </w:r>
      <w:r>
        <w:rPr>
          <w:sz w:val="28"/>
          <w:szCs w:val="28"/>
        </w:rPr>
        <w:t>і.</w:t>
      </w:r>
    </w:p>
    <w:p w:rsidR="00D757E7" w:rsidRDefault="00D757E7" w:rsidP="00D757E7">
      <w:pPr>
        <w:pStyle w:val="a9"/>
        <w:ind w:firstLine="708"/>
        <w:outlineLvl w:val="0"/>
        <w:rPr>
          <w:sz w:val="28"/>
          <w:szCs w:val="28"/>
        </w:rPr>
      </w:pPr>
      <w:r w:rsidRPr="00982E27">
        <w:rPr>
          <w:b/>
          <w:sz w:val="28"/>
          <w:szCs w:val="28"/>
        </w:rPr>
        <w:t>Полукеєва Марина Федорівна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заступник директора </w:t>
      </w:r>
      <w:r w:rsidR="002424C0">
        <w:rPr>
          <w:sz w:val="28"/>
          <w:szCs w:val="28"/>
        </w:rPr>
        <w:t xml:space="preserve">                          </w:t>
      </w:r>
      <w:r w:rsidRPr="00C524B2">
        <w:rPr>
          <w:sz w:val="28"/>
          <w:szCs w:val="28"/>
        </w:rPr>
        <w:t>КЗ  «Волноваський районний БДЮТ»</w:t>
      </w:r>
      <w:r>
        <w:rPr>
          <w:sz w:val="28"/>
          <w:szCs w:val="28"/>
        </w:rPr>
        <w:t xml:space="preserve"> з методичної роботи – секретар.</w:t>
      </w:r>
    </w:p>
    <w:p w:rsidR="00D757E7" w:rsidRDefault="00D757E7" w:rsidP="00D757E7">
      <w:pPr>
        <w:pStyle w:val="a9"/>
        <w:jc w:val="center"/>
        <w:rPr>
          <w:sz w:val="28"/>
          <w:szCs w:val="28"/>
        </w:rPr>
      </w:pPr>
    </w:p>
    <w:p w:rsidR="00D757E7" w:rsidRDefault="00D757E7" w:rsidP="00D757E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Члени журі:</w:t>
      </w:r>
    </w:p>
    <w:p w:rsidR="00D757E7" w:rsidRDefault="00D757E7" w:rsidP="00D757E7">
      <w:pPr>
        <w:pStyle w:val="a9"/>
        <w:ind w:firstLine="709"/>
        <w:rPr>
          <w:sz w:val="28"/>
          <w:szCs w:val="28"/>
        </w:rPr>
      </w:pPr>
      <w:r w:rsidRPr="00D757E7">
        <w:rPr>
          <w:b/>
          <w:sz w:val="28"/>
          <w:szCs w:val="28"/>
        </w:rPr>
        <w:t>Грішко Олена Володимирівна</w:t>
      </w:r>
      <w:r>
        <w:rPr>
          <w:sz w:val="28"/>
          <w:szCs w:val="28"/>
        </w:rPr>
        <w:t xml:space="preserve">, </w:t>
      </w:r>
      <w:r w:rsidRPr="00C524B2">
        <w:rPr>
          <w:sz w:val="28"/>
          <w:szCs w:val="28"/>
        </w:rPr>
        <w:t xml:space="preserve">методист з </w:t>
      </w:r>
      <w:r>
        <w:rPr>
          <w:sz w:val="28"/>
          <w:szCs w:val="28"/>
        </w:rPr>
        <w:t xml:space="preserve">навчальних дисциплін </w:t>
      </w:r>
      <w:r w:rsidRPr="00C524B2">
        <w:rPr>
          <w:sz w:val="28"/>
          <w:szCs w:val="28"/>
        </w:rPr>
        <w:t>відділу координації методичної роботи,</w:t>
      </w:r>
      <w:r>
        <w:rPr>
          <w:sz w:val="28"/>
          <w:szCs w:val="28"/>
        </w:rPr>
        <w:t xml:space="preserve"> </w:t>
      </w:r>
      <w:r w:rsidRPr="00C524B2">
        <w:rPr>
          <w:sz w:val="28"/>
          <w:szCs w:val="28"/>
        </w:rPr>
        <w:t>національно-патріотичного виховання молоді управління   сім’ї, молоді та спорту райдержадміністрації</w:t>
      </w:r>
      <w:r>
        <w:rPr>
          <w:sz w:val="28"/>
          <w:szCs w:val="28"/>
        </w:rPr>
        <w:t>;</w:t>
      </w:r>
    </w:p>
    <w:p w:rsidR="00D757E7" w:rsidRDefault="00D757E7" w:rsidP="00D757E7">
      <w:pPr>
        <w:pStyle w:val="a9"/>
        <w:ind w:firstLine="709"/>
        <w:rPr>
          <w:sz w:val="28"/>
          <w:szCs w:val="28"/>
        </w:rPr>
      </w:pPr>
      <w:r w:rsidRPr="00D757E7">
        <w:rPr>
          <w:b/>
          <w:sz w:val="28"/>
          <w:szCs w:val="28"/>
        </w:rPr>
        <w:t>Кібенко Вікторія Олегівна</w:t>
      </w:r>
      <w:r>
        <w:rPr>
          <w:sz w:val="28"/>
          <w:szCs w:val="28"/>
        </w:rPr>
        <w:t>, вчитель інформатики Волноваського опорного ЗЗСО І-ІІІ ступенів;</w:t>
      </w:r>
    </w:p>
    <w:p w:rsidR="00D757E7" w:rsidRDefault="00D757E7" w:rsidP="00D757E7">
      <w:pPr>
        <w:pStyle w:val="a9"/>
        <w:ind w:firstLine="708"/>
        <w:jc w:val="left"/>
        <w:rPr>
          <w:color w:val="000000" w:themeColor="text1"/>
          <w:sz w:val="28"/>
          <w:szCs w:val="28"/>
        </w:rPr>
      </w:pPr>
      <w:r w:rsidRPr="00D757E7">
        <w:rPr>
          <w:b/>
          <w:color w:val="000000" w:themeColor="text1"/>
          <w:sz w:val="28"/>
          <w:szCs w:val="28"/>
          <w:lang w:val="ru-RU"/>
        </w:rPr>
        <w:t>Проскуріна Ганна Леонідівна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</w:rPr>
        <w:t>заступник директора з навчально – виховної роботи Волноваської ЗОШ І-ІІІ ст. № 2;</w:t>
      </w:r>
    </w:p>
    <w:p w:rsidR="00D757E7" w:rsidRDefault="00D757E7" w:rsidP="00D757E7">
      <w:pPr>
        <w:pStyle w:val="a9"/>
        <w:ind w:firstLine="708"/>
        <w:jc w:val="left"/>
        <w:rPr>
          <w:color w:val="000000" w:themeColor="text1"/>
          <w:sz w:val="28"/>
          <w:szCs w:val="28"/>
        </w:rPr>
      </w:pPr>
      <w:r w:rsidRPr="00D757E7">
        <w:rPr>
          <w:b/>
          <w:color w:val="000000" w:themeColor="text1"/>
          <w:sz w:val="28"/>
          <w:szCs w:val="28"/>
          <w:lang w:val="ru-RU"/>
        </w:rPr>
        <w:t>Назарок Олександр Валерійович</w:t>
      </w:r>
      <w:r>
        <w:rPr>
          <w:color w:val="000000" w:themeColor="text1"/>
          <w:sz w:val="28"/>
          <w:szCs w:val="28"/>
          <w:lang w:val="ru-RU"/>
        </w:rPr>
        <w:t xml:space="preserve">,  </w:t>
      </w:r>
      <w:r>
        <w:rPr>
          <w:color w:val="000000" w:themeColor="text1"/>
          <w:sz w:val="28"/>
          <w:szCs w:val="28"/>
        </w:rPr>
        <w:t>керівник гуртка «Кіно-відео-любителів» РПЗ «Волноваська станція юних техніків»</w:t>
      </w:r>
    </w:p>
    <w:p w:rsidR="00D757E7" w:rsidRDefault="00D757E7" w:rsidP="00D757E7">
      <w:pPr>
        <w:pStyle w:val="a9"/>
        <w:ind w:firstLine="708"/>
        <w:jc w:val="center"/>
        <w:outlineLvl w:val="0"/>
        <w:rPr>
          <w:sz w:val="28"/>
          <w:szCs w:val="28"/>
        </w:rPr>
      </w:pPr>
    </w:p>
    <w:p w:rsidR="002424C0" w:rsidRPr="00D757E7" w:rsidRDefault="002424C0" w:rsidP="00D757E7">
      <w:pPr>
        <w:pStyle w:val="a9"/>
        <w:ind w:firstLine="708"/>
        <w:jc w:val="center"/>
        <w:outlineLvl w:val="0"/>
        <w:rPr>
          <w:sz w:val="28"/>
          <w:szCs w:val="28"/>
        </w:rPr>
      </w:pPr>
    </w:p>
    <w:p w:rsidR="00242F93" w:rsidRDefault="00242F93" w:rsidP="00C849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Pr="0063627B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Pr="0063627B" w:rsidRDefault="00242F93" w:rsidP="00242F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F93" w:rsidRPr="00C524B2" w:rsidRDefault="00242F93" w:rsidP="00F5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освіти, </w:t>
      </w:r>
    </w:p>
    <w:p w:rsidR="00242F93" w:rsidRPr="00C524B2" w:rsidRDefault="00242F93" w:rsidP="00F5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242F93" w:rsidRDefault="00242F93" w:rsidP="00F5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97314" w:rsidRDefault="00D97314" w:rsidP="00F57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7314" w:rsidRPr="002424C0" w:rsidRDefault="00D97314" w:rsidP="00D97314">
      <w:pPr>
        <w:pStyle w:val="a9"/>
      </w:pPr>
      <w:r w:rsidRPr="002424C0">
        <w:t xml:space="preserve">Виконавець:                                             </w:t>
      </w:r>
      <w:r w:rsidR="002424C0">
        <w:t xml:space="preserve">                   </w:t>
      </w:r>
      <w:r w:rsidRPr="002424C0">
        <w:t xml:space="preserve">Завізовано:                                                      </w:t>
      </w:r>
    </w:p>
    <w:p w:rsidR="00D97314" w:rsidRPr="002424C0" w:rsidRDefault="00D97314" w:rsidP="00D97314">
      <w:pPr>
        <w:pStyle w:val="a9"/>
        <w:rPr>
          <w:lang w:val="ru-RU"/>
        </w:rPr>
      </w:pPr>
      <w:r w:rsidRPr="002424C0">
        <w:t xml:space="preserve">Ганзуля Н.                                                                   </w:t>
      </w:r>
      <w:r w:rsidRPr="002424C0">
        <w:rPr>
          <w:lang w:val="ru-RU"/>
        </w:rPr>
        <w:t>Шилова Ю.</w:t>
      </w:r>
    </w:p>
    <w:p w:rsidR="00D97314" w:rsidRPr="002424C0" w:rsidRDefault="00D97314" w:rsidP="00D9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2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24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4C0">
        <w:rPr>
          <w:rFonts w:ascii="Times New Roman" w:hAnsi="Times New Roman" w:cs="Times New Roman"/>
          <w:sz w:val="24"/>
          <w:szCs w:val="24"/>
        </w:rPr>
        <w:t xml:space="preserve">Добровольська О.   </w:t>
      </w:r>
    </w:p>
    <w:p w:rsidR="00D97314" w:rsidRPr="002424C0" w:rsidRDefault="00D97314" w:rsidP="00242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7314" w:rsidRPr="002424C0" w:rsidSect="00EE460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9D" w:rsidRDefault="00DB519D" w:rsidP="0058320B">
      <w:pPr>
        <w:spacing w:after="0" w:line="240" w:lineRule="auto"/>
      </w:pPr>
      <w:r>
        <w:separator/>
      </w:r>
    </w:p>
  </w:endnote>
  <w:endnote w:type="continuationSeparator" w:id="1">
    <w:p w:rsidR="00DB519D" w:rsidRDefault="00DB519D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9D" w:rsidRDefault="00DB519D" w:rsidP="0058320B">
      <w:pPr>
        <w:spacing w:after="0" w:line="240" w:lineRule="auto"/>
      </w:pPr>
      <w:r>
        <w:separator/>
      </w:r>
    </w:p>
  </w:footnote>
  <w:footnote w:type="continuationSeparator" w:id="1">
    <w:p w:rsidR="00DB519D" w:rsidRDefault="00DB519D" w:rsidP="0058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555F1"/>
    <w:multiLevelType w:val="hybridMultilevel"/>
    <w:tmpl w:val="064C1076"/>
    <w:lvl w:ilvl="0" w:tplc="D34CB562">
      <w:start w:val="3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4D6C7FE7"/>
    <w:multiLevelType w:val="multilevel"/>
    <w:tmpl w:val="0B5063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5BCD0973"/>
    <w:multiLevelType w:val="multilevel"/>
    <w:tmpl w:val="0B5063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8320B"/>
    <w:rsid w:val="000538A1"/>
    <w:rsid w:val="00055078"/>
    <w:rsid w:val="000820AF"/>
    <w:rsid w:val="00097E14"/>
    <w:rsid w:val="000A593A"/>
    <w:rsid w:val="000B52C8"/>
    <w:rsid w:val="000B730F"/>
    <w:rsid w:val="000E58BB"/>
    <w:rsid w:val="000E7FFB"/>
    <w:rsid w:val="000F6340"/>
    <w:rsid w:val="00102A10"/>
    <w:rsid w:val="001147A2"/>
    <w:rsid w:val="00182288"/>
    <w:rsid w:val="00183FD8"/>
    <w:rsid w:val="001A2C2C"/>
    <w:rsid w:val="001D7D40"/>
    <w:rsid w:val="0022092F"/>
    <w:rsid w:val="00227EAF"/>
    <w:rsid w:val="002424C0"/>
    <w:rsid w:val="00242F93"/>
    <w:rsid w:val="002500F5"/>
    <w:rsid w:val="00255898"/>
    <w:rsid w:val="002B3C3E"/>
    <w:rsid w:val="002D64C3"/>
    <w:rsid w:val="002F6428"/>
    <w:rsid w:val="00324CEE"/>
    <w:rsid w:val="003306FC"/>
    <w:rsid w:val="00343390"/>
    <w:rsid w:val="00346831"/>
    <w:rsid w:val="003721BC"/>
    <w:rsid w:val="003B3EDC"/>
    <w:rsid w:val="003C7F57"/>
    <w:rsid w:val="004013EE"/>
    <w:rsid w:val="00476463"/>
    <w:rsid w:val="004A50B3"/>
    <w:rsid w:val="004E4207"/>
    <w:rsid w:val="00511BB8"/>
    <w:rsid w:val="00567D9E"/>
    <w:rsid w:val="00582662"/>
    <w:rsid w:val="0058320B"/>
    <w:rsid w:val="005F628C"/>
    <w:rsid w:val="00626BEE"/>
    <w:rsid w:val="00683B6E"/>
    <w:rsid w:val="006A38B9"/>
    <w:rsid w:val="006E6735"/>
    <w:rsid w:val="00757CFD"/>
    <w:rsid w:val="00772B8E"/>
    <w:rsid w:val="007A2444"/>
    <w:rsid w:val="007D2544"/>
    <w:rsid w:val="0081271B"/>
    <w:rsid w:val="00815D8C"/>
    <w:rsid w:val="00880FCA"/>
    <w:rsid w:val="008959AF"/>
    <w:rsid w:val="008A5E54"/>
    <w:rsid w:val="008A7237"/>
    <w:rsid w:val="008D44A6"/>
    <w:rsid w:val="008D63E2"/>
    <w:rsid w:val="00925F1B"/>
    <w:rsid w:val="00925F3F"/>
    <w:rsid w:val="00934425"/>
    <w:rsid w:val="00935F53"/>
    <w:rsid w:val="00945664"/>
    <w:rsid w:val="0095212F"/>
    <w:rsid w:val="00952264"/>
    <w:rsid w:val="00963053"/>
    <w:rsid w:val="009734C9"/>
    <w:rsid w:val="009774CA"/>
    <w:rsid w:val="00982E27"/>
    <w:rsid w:val="00995A7F"/>
    <w:rsid w:val="009B3737"/>
    <w:rsid w:val="009D35AF"/>
    <w:rsid w:val="009D5E4B"/>
    <w:rsid w:val="00A344F2"/>
    <w:rsid w:val="00A3745D"/>
    <w:rsid w:val="00AC00C7"/>
    <w:rsid w:val="00AC7F31"/>
    <w:rsid w:val="00AD5803"/>
    <w:rsid w:val="00B0375D"/>
    <w:rsid w:val="00B422B0"/>
    <w:rsid w:val="00B60A20"/>
    <w:rsid w:val="00B830A7"/>
    <w:rsid w:val="00B84D79"/>
    <w:rsid w:val="00BB3606"/>
    <w:rsid w:val="00BE00C5"/>
    <w:rsid w:val="00C03E69"/>
    <w:rsid w:val="00C378A6"/>
    <w:rsid w:val="00C42889"/>
    <w:rsid w:val="00C45DCB"/>
    <w:rsid w:val="00C849DE"/>
    <w:rsid w:val="00C85F49"/>
    <w:rsid w:val="00C97BB5"/>
    <w:rsid w:val="00CB782E"/>
    <w:rsid w:val="00CC016B"/>
    <w:rsid w:val="00CC4D16"/>
    <w:rsid w:val="00CC7213"/>
    <w:rsid w:val="00CD7A1C"/>
    <w:rsid w:val="00CD7A79"/>
    <w:rsid w:val="00CE6993"/>
    <w:rsid w:val="00CF1F00"/>
    <w:rsid w:val="00D02BB5"/>
    <w:rsid w:val="00D309A0"/>
    <w:rsid w:val="00D4213F"/>
    <w:rsid w:val="00D47016"/>
    <w:rsid w:val="00D526AB"/>
    <w:rsid w:val="00D56615"/>
    <w:rsid w:val="00D611E8"/>
    <w:rsid w:val="00D7227C"/>
    <w:rsid w:val="00D757E7"/>
    <w:rsid w:val="00D77D80"/>
    <w:rsid w:val="00D815ED"/>
    <w:rsid w:val="00D97314"/>
    <w:rsid w:val="00DB519D"/>
    <w:rsid w:val="00DC632A"/>
    <w:rsid w:val="00E34228"/>
    <w:rsid w:val="00E574C2"/>
    <w:rsid w:val="00E619A7"/>
    <w:rsid w:val="00E72D74"/>
    <w:rsid w:val="00E85868"/>
    <w:rsid w:val="00EE3148"/>
    <w:rsid w:val="00EE4600"/>
    <w:rsid w:val="00EE555F"/>
    <w:rsid w:val="00F26E52"/>
    <w:rsid w:val="00F50646"/>
    <w:rsid w:val="00F550C8"/>
    <w:rsid w:val="00F57492"/>
    <w:rsid w:val="00FB1331"/>
    <w:rsid w:val="00FC76DE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C378A6"/>
    <w:rPr>
      <w:rFonts w:ascii="Calibri" w:eastAsia="Calibri" w:hAnsi="Calibri" w:cs="Calibri"/>
      <w:lang w:eastAsia="ru-RU"/>
    </w:rPr>
  </w:style>
  <w:style w:type="paragraph" w:customStyle="1" w:styleId="12">
    <w:name w:val="Знак Знак Знак1 Знак"/>
    <w:basedOn w:val="a"/>
    <w:autoRedefine/>
    <w:rsid w:val="0095226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">
    <w:name w:val="Plain Text"/>
    <w:basedOn w:val="a"/>
    <w:link w:val="af0"/>
    <w:rsid w:val="00952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95226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1">
    <w:name w:val="Title"/>
    <w:basedOn w:val="a"/>
    <w:link w:val="af2"/>
    <w:qFormat/>
    <w:rsid w:val="009522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9522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3">
    <w:name w:val="Normal (Web)"/>
    <w:basedOn w:val="a"/>
    <w:unhideWhenUsed/>
    <w:rsid w:val="0033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locked/>
    <w:rsid w:val="00242F93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2F93"/>
    <w:pPr>
      <w:shd w:val="clear" w:color="auto" w:fill="FFFFFF"/>
      <w:spacing w:before="300" w:after="300" w:line="240" w:lineRule="atLeast"/>
      <w:ind w:firstLine="360"/>
      <w:jc w:val="both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styleId="af4">
    <w:name w:val="Hyperlink"/>
    <w:basedOn w:val="a0"/>
    <w:uiPriority w:val="99"/>
    <w:unhideWhenUsed/>
    <w:rsid w:val="0097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novdd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264F-875B-4955-8BC1-07D0441E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32</cp:revision>
  <cp:lastPrinted>2020-09-16T11:16:00Z</cp:lastPrinted>
  <dcterms:created xsi:type="dcterms:W3CDTF">2019-09-12T12:41:00Z</dcterms:created>
  <dcterms:modified xsi:type="dcterms:W3CDTF">2020-09-17T12:34:00Z</dcterms:modified>
</cp:coreProperties>
</file>